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3A93B" w14:textId="014E1D13" w:rsidR="00AB0E3C" w:rsidRPr="00B11F86" w:rsidRDefault="00D9431D">
      <w:pPr>
        <w:rPr>
          <w:rFonts w:ascii="Arial Rounded MT Bold" w:hAnsi="Arial Rounded MT Bold"/>
          <w:sz w:val="21"/>
          <w:szCs w:val="21"/>
        </w:rPr>
      </w:pPr>
      <w:r w:rsidRPr="00B11F86">
        <w:rPr>
          <w:rFonts w:ascii="Arial Rounded MT Bold" w:hAnsi="Arial Rounded MT Bold" w:cs="Cavolini"/>
          <w:noProof/>
          <w:color w:val="4372C5"/>
          <w:sz w:val="52"/>
          <w:szCs w:val="52"/>
        </w:rPr>
        <w:drawing>
          <wp:anchor distT="0" distB="0" distL="114300" distR="114300" simplePos="0" relativeHeight="251709440" behindDoc="0" locked="0" layoutInCell="1" allowOverlap="1" wp14:anchorId="0538BEAF" wp14:editId="3F7F3F4F">
            <wp:simplePos x="0" y="0"/>
            <wp:positionH relativeFrom="column">
              <wp:posOffset>8255</wp:posOffset>
            </wp:positionH>
            <wp:positionV relativeFrom="page">
              <wp:posOffset>9742805</wp:posOffset>
            </wp:positionV>
            <wp:extent cx="2155825" cy="585470"/>
            <wp:effectExtent l="0" t="0" r="317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F86">
        <w:rPr>
          <w:rFonts w:ascii="Arial Rounded MT Bold" w:hAnsi="Arial Rounded MT Bold" w:cs="Cavolini"/>
          <w:color w:val="4372C5"/>
          <w:sz w:val="52"/>
          <w:szCs w:val="52"/>
        </w:rPr>
        <w:t>Returning Completed Registration Forms to the Youth Service</w:t>
      </w:r>
    </w:p>
    <w:p w14:paraId="1C8BF49E" w14:textId="32C5486E" w:rsidR="00AB0E3C" w:rsidRDefault="00AB0E3C">
      <w:pPr>
        <w:rPr>
          <w:rFonts w:ascii="Marker Felt Thin" w:hAnsi="Marker Felt Thin" w:cs="Cavolini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19"/>
      </w:tblGrid>
      <w:tr w:rsidR="00D9431D" w14:paraId="0098A62E" w14:textId="77777777" w:rsidTr="00804C44">
        <w:tc>
          <w:tcPr>
            <w:tcW w:w="4531" w:type="dxa"/>
            <w:shd w:val="clear" w:color="auto" w:fill="44C3CF"/>
            <w:vAlign w:val="center"/>
          </w:tcPr>
          <w:p w14:paraId="35A9A4C5" w14:textId="231876CB" w:rsidR="00D9431D" w:rsidRPr="0016773E" w:rsidRDefault="00D9431D" w:rsidP="00804C44">
            <w:pPr>
              <w:jc w:val="right"/>
              <w:rPr>
                <w:rFonts w:ascii="Arial Rounded MT Bold" w:hAnsi="Arial Rounded MT Bold" w:cs="Cavolini"/>
                <w:color w:val="FFFFFF" w:themeColor="background1"/>
                <w:sz w:val="28"/>
                <w:szCs w:val="28"/>
              </w:rPr>
            </w:pPr>
            <w:r w:rsidRPr="0016773E">
              <w:rPr>
                <w:rFonts w:ascii="Arial Rounded MT Bold" w:hAnsi="Arial Rounded MT Bold" w:cs="Cavolini"/>
                <w:color w:val="FFFFFF" w:themeColor="background1"/>
                <w:sz w:val="28"/>
                <w:szCs w:val="28"/>
              </w:rPr>
              <w:t>Centre or Project Name</w:t>
            </w:r>
          </w:p>
        </w:tc>
        <w:tc>
          <w:tcPr>
            <w:tcW w:w="5919" w:type="dxa"/>
            <w:vAlign w:val="center"/>
          </w:tcPr>
          <w:p w14:paraId="4822F833" w14:textId="77777777" w:rsidR="00D9431D" w:rsidRDefault="00D9431D" w:rsidP="00D9431D">
            <w:pPr>
              <w:rPr>
                <w:rFonts w:ascii="Marker Felt Thin" w:hAnsi="Marker Felt Thin" w:cs="Cavolini"/>
                <w:sz w:val="52"/>
                <w:szCs w:val="52"/>
              </w:rPr>
            </w:pPr>
          </w:p>
        </w:tc>
      </w:tr>
      <w:tr w:rsidR="00D9431D" w14:paraId="67D8F8B4" w14:textId="77777777" w:rsidTr="00804C44">
        <w:tc>
          <w:tcPr>
            <w:tcW w:w="4531" w:type="dxa"/>
            <w:shd w:val="clear" w:color="auto" w:fill="44C3CF"/>
            <w:vAlign w:val="center"/>
          </w:tcPr>
          <w:p w14:paraId="232FF02C" w14:textId="160247A8" w:rsidR="00D9431D" w:rsidRPr="0016773E" w:rsidRDefault="00D9431D" w:rsidP="00804C44">
            <w:pPr>
              <w:jc w:val="right"/>
              <w:rPr>
                <w:rFonts w:ascii="Arial Rounded MT Bold" w:hAnsi="Arial Rounded MT Bold" w:cs="Cavolini"/>
                <w:color w:val="FFFFFF" w:themeColor="background1"/>
                <w:sz w:val="28"/>
                <w:szCs w:val="28"/>
              </w:rPr>
            </w:pPr>
            <w:r w:rsidRPr="0016773E">
              <w:rPr>
                <w:rFonts w:ascii="Arial Rounded MT Bold" w:hAnsi="Arial Rounded MT Bold" w:cs="Cavolini"/>
                <w:color w:val="FFFFFF" w:themeColor="background1"/>
                <w:sz w:val="28"/>
                <w:szCs w:val="28"/>
              </w:rPr>
              <w:t>Email Address to Return Forms</w:t>
            </w:r>
          </w:p>
        </w:tc>
        <w:tc>
          <w:tcPr>
            <w:tcW w:w="5919" w:type="dxa"/>
            <w:vAlign w:val="center"/>
          </w:tcPr>
          <w:p w14:paraId="011D9B3C" w14:textId="77777777" w:rsidR="00D9431D" w:rsidRDefault="00D9431D" w:rsidP="00D9431D">
            <w:pPr>
              <w:rPr>
                <w:rFonts w:ascii="Marker Felt Thin" w:hAnsi="Marker Felt Thin" w:cs="Cavolini"/>
                <w:sz w:val="52"/>
                <w:szCs w:val="52"/>
              </w:rPr>
            </w:pPr>
          </w:p>
        </w:tc>
      </w:tr>
    </w:tbl>
    <w:p w14:paraId="190B91E6" w14:textId="77777777" w:rsidR="00D9431D" w:rsidRDefault="00D9431D" w:rsidP="00AB0E3C">
      <w:pPr>
        <w:pStyle w:val="BodyText"/>
        <w:ind w:right="89"/>
        <w:jc w:val="both"/>
        <w:rPr>
          <w:rFonts w:ascii="Cavolini" w:hAnsi="Cavolini" w:cs="Cavolini"/>
          <w:color w:val="231F20"/>
        </w:rPr>
      </w:pPr>
    </w:p>
    <w:p w14:paraId="0725E59B" w14:textId="1A248A87" w:rsidR="00D9431D" w:rsidRDefault="00D9431D" w:rsidP="00085A5E">
      <w:pPr>
        <w:pStyle w:val="BodyText"/>
        <w:ind w:right="89"/>
        <w:jc w:val="both"/>
        <w:rPr>
          <w:rFonts w:ascii="Cavolini" w:hAnsi="Cavolini" w:cs="Cavolini"/>
          <w:color w:val="231F20"/>
        </w:rPr>
      </w:pPr>
      <w:r>
        <w:rPr>
          <w:rFonts w:ascii="Cavolini" w:hAnsi="Cavolini" w:cs="Cavolini"/>
          <w:color w:val="231F20"/>
        </w:rPr>
        <w:t xml:space="preserve">To minimise the number of visitors in our centres </w:t>
      </w:r>
      <w:r w:rsidR="00AE10CF">
        <w:rPr>
          <w:rFonts w:ascii="Cavolini" w:hAnsi="Cavolini" w:cs="Cavolini"/>
          <w:color w:val="231F20"/>
        </w:rPr>
        <w:t xml:space="preserve">and </w:t>
      </w:r>
      <w:r>
        <w:rPr>
          <w:rFonts w:ascii="Cavolini" w:hAnsi="Cavolini" w:cs="Cavolini"/>
          <w:color w:val="231F20"/>
        </w:rPr>
        <w:t xml:space="preserve">to protect staff, children and young people </w:t>
      </w:r>
      <w:r w:rsidRPr="00D9431D">
        <w:rPr>
          <w:rFonts w:ascii="Cavolini" w:hAnsi="Cavolini" w:cs="Cavolini"/>
          <w:b/>
          <w:bCs/>
          <w:color w:val="231F20"/>
        </w:rPr>
        <w:t>we would encourage</w:t>
      </w:r>
      <w:r>
        <w:rPr>
          <w:rFonts w:ascii="Cavolini" w:hAnsi="Cavolini" w:cs="Cavolini"/>
          <w:color w:val="231F20"/>
        </w:rPr>
        <w:t xml:space="preserve"> parents/carers/guardians to return a copy of the registration by email to the centre/project at the address above. </w:t>
      </w:r>
    </w:p>
    <w:p w14:paraId="40E9B7A7" w14:textId="77777777" w:rsidR="00D9431D" w:rsidRDefault="00D9431D" w:rsidP="00085A5E">
      <w:pPr>
        <w:pStyle w:val="BodyText"/>
        <w:ind w:right="89"/>
        <w:jc w:val="both"/>
        <w:rPr>
          <w:rFonts w:ascii="Cavolini" w:hAnsi="Cavolini" w:cs="Cavolini"/>
          <w:color w:val="231F20"/>
        </w:rPr>
      </w:pPr>
    </w:p>
    <w:p w14:paraId="608E9EE1" w14:textId="36A99068" w:rsidR="00D9431D" w:rsidRDefault="00D9431D" w:rsidP="00085A5E">
      <w:pPr>
        <w:pStyle w:val="BodyText"/>
        <w:ind w:right="89"/>
        <w:jc w:val="both"/>
        <w:rPr>
          <w:rFonts w:ascii="Cavolini" w:hAnsi="Cavolini" w:cs="Cavolini"/>
          <w:color w:val="231F20"/>
        </w:rPr>
      </w:pPr>
      <w:r>
        <w:rPr>
          <w:rFonts w:ascii="Cavolini" w:hAnsi="Cavolini" w:cs="Cavolini"/>
          <w:color w:val="231F20"/>
        </w:rPr>
        <w:t>You can scan completed forms now using your mobile phone to create a PDF. Below we have provided links to two free apps on the Apple App Store and Google Play store which will make th</w:t>
      </w:r>
      <w:r w:rsidR="008311A7">
        <w:rPr>
          <w:rFonts w:ascii="Cavolini" w:hAnsi="Cavolini" w:cs="Cavolini"/>
          <w:color w:val="231F20"/>
        </w:rPr>
        <w:t>is</w:t>
      </w:r>
      <w:r>
        <w:rPr>
          <w:rFonts w:ascii="Cavolini" w:hAnsi="Cavolini" w:cs="Cavolini"/>
          <w:color w:val="231F20"/>
        </w:rPr>
        <w:t xml:space="preserve"> easy to do. </w:t>
      </w:r>
      <w:r w:rsidRPr="00AE10CF">
        <w:rPr>
          <w:rFonts w:ascii="Cavolini" w:hAnsi="Cavolini" w:cs="Cavolini"/>
          <w:b/>
          <w:bCs/>
          <w:color w:val="231F20"/>
        </w:rPr>
        <w:t>Please ensure you scan both pages of the registration form before emailing.</w:t>
      </w:r>
    </w:p>
    <w:p w14:paraId="53139B99" w14:textId="27A44C5C" w:rsidR="00D9431D" w:rsidRDefault="00D9431D" w:rsidP="00085A5E">
      <w:pPr>
        <w:pStyle w:val="BodyText"/>
        <w:ind w:right="89"/>
        <w:jc w:val="both"/>
        <w:rPr>
          <w:rFonts w:ascii="Cavolini" w:hAnsi="Cavolini" w:cs="Cavolini"/>
          <w:color w:val="231F20"/>
        </w:rPr>
      </w:pPr>
    </w:p>
    <w:p w14:paraId="2E873CAB" w14:textId="16FA1BF9" w:rsidR="00D9431D" w:rsidRDefault="00D9431D" w:rsidP="00085A5E">
      <w:pPr>
        <w:pStyle w:val="BodyText"/>
        <w:ind w:right="89"/>
        <w:jc w:val="both"/>
        <w:rPr>
          <w:rFonts w:ascii="Cavolini" w:hAnsi="Cavolini" w:cs="Cavolini"/>
          <w:color w:val="231F20"/>
        </w:rPr>
      </w:pPr>
      <w:r>
        <w:rPr>
          <w:rFonts w:ascii="Cavolini" w:hAnsi="Cavolini" w:cs="Cavolini"/>
          <w:noProof/>
          <w:color w:val="231F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0FCAC5" wp14:editId="2A279B65">
                <wp:simplePos x="0" y="0"/>
                <wp:positionH relativeFrom="column">
                  <wp:posOffset>3273972</wp:posOffset>
                </wp:positionH>
                <wp:positionV relativeFrom="paragraph">
                  <wp:posOffset>120212</wp:posOffset>
                </wp:positionV>
                <wp:extent cx="0" cy="1376374"/>
                <wp:effectExtent l="12700" t="0" r="12700" b="2095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637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9E0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AD8B4" id="Straight Connector 60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pt,9.45pt" to="257.8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" strokecolor="#d9e021" strokeweight="2.25pt">
                <v:stroke joinstyle="miter"/>
              </v:line>
            </w:pict>
          </mc:Fallback>
        </mc:AlternateContent>
      </w:r>
    </w:p>
    <w:p w14:paraId="4DF869F1" w14:textId="70E92D28" w:rsidR="00D9431D" w:rsidRDefault="00D9431D" w:rsidP="00085A5E">
      <w:pPr>
        <w:pStyle w:val="BodyText"/>
        <w:ind w:right="89"/>
        <w:jc w:val="both"/>
        <w:rPr>
          <w:rFonts w:ascii="Cavolini" w:hAnsi="Cavolini" w:cs="Cavolini"/>
          <w:color w:val="231F20"/>
        </w:rPr>
      </w:pPr>
      <w:r>
        <w:rPr>
          <w:rFonts w:ascii="Cavolini" w:hAnsi="Cavolini" w:cs="Cavolini"/>
          <w:noProof/>
          <w:color w:val="231F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752074B" wp14:editId="23BA317E">
                <wp:simplePos x="0" y="0"/>
                <wp:positionH relativeFrom="column">
                  <wp:posOffset>5043805</wp:posOffset>
                </wp:positionH>
                <wp:positionV relativeFrom="paragraph">
                  <wp:posOffset>12700</wp:posOffset>
                </wp:positionV>
                <wp:extent cx="1348740" cy="883920"/>
                <wp:effectExtent l="0" t="0" r="0" b="508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097F8C" w14:textId="77777777" w:rsidR="00D9431D" w:rsidRDefault="00D9431D" w:rsidP="00D9431D">
                            <w:r>
                              <w:t>Search the store for:</w:t>
                            </w:r>
                          </w:p>
                          <w:p w14:paraId="5E6F027D" w14:textId="7CFE2D96" w:rsidR="00D9431D" w:rsidRPr="00D9431D" w:rsidRDefault="00D9431D" w:rsidP="00D9431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Microsoft Office Lens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2074B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397.15pt;margin-top:1pt;width:106.2pt;height:69.6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" fillcolor="white [3201]" stroked="f" strokeweight=".5pt">
                <v:textbox>
                  <w:txbxContent>
                    <w:p w14:paraId="43097F8C" w14:textId="77777777" w:rsidR="00D9431D" w:rsidRDefault="00D9431D" w:rsidP="00D9431D">
                      <w:r>
                        <w:t>Search the store for:</w:t>
                      </w:r>
                    </w:p>
                    <w:p w14:paraId="5E6F027D" w14:textId="7CFE2D96" w:rsidR="00D9431D" w:rsidRPr="00D9431D" w:rsidRDefault="00D9431D" w:rsidP="00D9431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Microsoft Office Lens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volini" w:hAnsi="Cavolini" w:cs="Cavolini"/>
          <w:noProof/>
          <w:color w:val="231F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A99CF7" wp14:editId="4657B1A5">
                <wp:simplePos x="0" y="0"/>
                <wp:positionH relativeFrom="column">
                  <wp:posOffset>1308538</wp:posOffset>
                </wp:positionH>
                <wp:positionV relativeFrom="paragraph">
                  <wp:posOffset>8081</wp:posOffset>
                </wp:positionV>
                <wp:extent cx="1348740" cy="884248"/>
                <wp:effectExtent l="0" t="0" r="0" b="508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884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C33D82" w14:textId="431396D6" w:rsidR="00D9431D" w:rsidRDefault="00D9431D">
                            <w:r>
                              <w:t>Search the store for:</w:t>
                            </w:r>
                          </w:p>
                          <w:p w14:paraId="78FAC579" w14:textId="00C6E170" w:rsidR="00D9431D" w:rsidRPr="00D9431D" w:rsidRDefault="00D9431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43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Scannable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99CF7" id="Text Box 54" o:spid="_x0000_s1027" type="#_x0000_t202" style="position:absolute;left:0;text-align:left;margin-left:103.05pt;margin-top:.65pt;width:106.2pt;height:69.6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" fillcolor="white [3201]" stroked="f" strokeweight=".5pt">
                <v:textbox>
                  <w:txbxContent>
                    <w:p w14:paraId="68C33D82" w14:textId="431396D6" w:rsidR="00D9431D" w:rsidRDefault="00D9431D">
                      <w:r>
                        <w:t>Search the store for:</w:t>
                      </w:r>
                    </w:p>
                    <w:p w14:paraId="78FAC579" w14:textId="00C6E170" w:rsidR="00D9431D" w:rsidRPr="00D9431D" w:rsidRDefault="00D9431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9431D">
                        <w:rPr>
                          <w:b/>
                          <w:bCs/>
                          <w:sz w:val="28"/>
                          <w:szCs w:val="28"/>
                        </w:rPr>
                        <w:t>Scannable</w:t>
                      </w:r>
                    </w:p>
                  </w:txbxContent>
                </v:textbox>
              </v:shape>
            </w:pict>
          </mc:Fallback>
        </mc:AlternateContent>
      </w:r>
      <w:r w:rsidRPr="00D9431D">
        <w:rPr>
          <w:rFonts w:ascii="Cavolini" w:hAnsi="Cavolini" w:cs="Cavolini"/>
          <w:noProof/>
          <w:color w:val="231F20"/>
        </w:rPr>
        <w:drawing>
          <wp:anchor distT="0" distB="0" distL="114300" distR="114300" simplePos="0" relativeHeight="251755520" behindDoc="0" locked="0" layoutInCell="1" allowOverlap="1" wp14:anchorId="33E53E9E" wp14:editId="1ACA6E6F">
            <wp:simplePos x="0" y="0"/>
            <wp:positionH relativeFrom="column">
              <wp:posOffset>3990975</wp:posOffset>
            </wp:positionH>
            <wp:positionV relativeFrom="paragraph">
              <wp:posOffset>7620</wp:posOffset>
            </wp:positionV>
            <wp:extent cx="876935" cy="884555"/>
            <wp:effectExtent l="0" t="0" r="0" b="444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volini" w:hAnsi="Cavolini" w:cs="Cavolini"/>
          <w:noProof/>
          <w:color w:val="231F20"/>
        </w:rPr>
        <w:drawing>
          <wp:anchor distT="0" distB="0" distL="114300" distR="114300" simplePos="0" relativeHeight="251751424" behindDoc="0" locked="0" layoutInCell="1" allowOverlap="1" wp14:anchorId="20B94721" wp14:editId="300F7A17">
            <wp:simplePos x="0" y="0"/>
            <wp:positionH relativeFrom="column">
              <wp:posOffset>236220</wp:posOffset>
            </wp:positionH>
            <wp:positionV relativeFrom="paragraph">
              <wp:posOffset>3810</wp:posOffset>
            </wp:positionV>
            <wp:extent cx="903605" cy="884555"/>
            <wp:effectExtent l="0" t="0" r="0" b="4445"/>
            <wp:wrapNone/>
            <wp:docPr id="36" name="Picture 36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picture containing clock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31D">
        <w:rPr>
          <w:rFonts w:ascii="Cavolini" w:hAnsi="Cavolini" w:cs="Cavolini"/>
          <w:noProof/>
          <w:color w:val="231F20"/>
        </w:rPr>
        <w:drawing>
          <wp:anchor distT="0" distB="0" distL="114300" distR="114300" simplePos="0" relativeHeight="251753472" behindDoc="0" locked="0" layoutInCell="1" allowOverlap="1" wp14:anchorId="53635A03" wp14:editId="7AE1EFDD">
            <wp:simplePos x="0" y="0"/>
            <wp:positionH relativeFrom="column">
              <wp:posOffset>3972560</wp:posOffset>
            </wp:positionH>
            <wp:positionV relativeFrom="paragraph">
              <wp:posOffset>940435</wp:posOffset>
            </wp:positionV>
            <wp:extent cx="1071880" cy="356870"/>
            <wp:effectExtent l="0" t="0" r="0" b="0"/>
            <wp:wrapNone/>
            <wp:docPr id="51" name="Graphic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phic 3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31D">
        <w:rPr>
          <w:rFonts w:ascii="Cavolini" w:hAnsi="Cavolini" w:cs="Cavolini"/>
          <w:noProof/>
          <w:color w:val="231F20"/>
        </w:rPr>
        <w:drawing>
          <wp:anchor distT="0" distB="0" distL="114300" distR="114300" simplePos="0" relativeHeight="251754496" behindDoc="0" locked="0" layoutInCell="1" allowOverlap="1" wp14:anchorId="63DFDE2E" wp14:editId="51356336">
            <wp:simplePos x="0" y="0"/>
            <wp:positionH relativeFrom="column">
              <wp:posOffset>5192395</wp:posOffset>
            </wp:positionH>
            <wp:positionV relativeFrom="paragraph">
              <wp:posOffset>938530</wp:posOffset>
            </wp:positionV>
            <wp:extent cx="1201420" cy="356870"/>
            <wp:effectExtent l="0" t="0" r="5080" b="0"/>
            <wp:wrapNone/>
            <wp:docPr id="52" name="Graphic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aphic 5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51330" w14:textId="383DE582" w:rsidR="00D9431D" w:rsidRDefault="00D9431D" w:rsidP="00085A5E">
      <w:pPr>
        <w:pStyle w:val="BodyText"/>
        <w:ind w:right="89"/>
        <w:jc w:val="both"/>
        <w:rPr>
          <w:rFonts w:ascii="Cavolini" w:hAnsi="Cavolini" w:cs="Cavolini"/>
          <w:color w:val="231F20"/>
        </w:rPr>
      </w:pPr>
    </w:p>
    <w:p w14:paraId="1D07C31B" w14:textId="4DD4AB30" w:rsidR="00D9431D" w:rsidRDefault="00D9431D" w:rsidP="00085A5E">
      <w:pPr>
        <w:pStyle w:val="BodyText"/>
        <w:ind w:right="89"/>
        <w:jc w:val="both"/>
        <w:rPr>
          <w:rFonts w:ascii="Cavolini" w:hAnsi="Cavolini" w:cs="Cavolini"/>
          <w:color w:val="231F20"/>
        </w:rPr>
      </w:pPr>
    </w:p>
    <w:p w14:paraId="72B83C1B" w14:textId="2C71A46D" w:rsidR="00D9431D" w:rsidRDefault="00D9431D" w:rsidP="00085A5E">
      <w:pPr>
        <w:pStyle w:val="BodyText"/>
        <w:ind w:right="89"/>
        <w:jc w:val="both"/>
        <w:rPr>
          <w:rFonts w:ascii="Cavolini" w:hAnsi="Cavolini" w:cs="Cavolini"/>
          <w:color w:val="231F20"/>
        </w:rPr>
      </w:pPr>
    </w:p>
    <w:p w14:paraId="7077D515" w14:textId="5DB8006E" w:rsidR="00D9431D" w:rsidRDefault="00D9431D" w:rsidP="00085A5E">
      <w:pPr>
        <w:pStyle w:val="BodyText"/>
        <w:ind w:right="89"/>
        <w:jc w:val="both"/>
        <w:rPr>
          <w:rFonts w:ascii="Cavolini" w:hAnsi="Cavolini" w:cs="Cavolini"/>
          <w:color w:val="231F20"/>
        </w:rPr>
      </w:pPr>
      <w:r w:rsidRPr="00D6419B">
        <w:rPr>
          <w:noProof/>
          <w:color w:val="44C2CF"/>
          <w:lang w:eastAsia="en-GB"/>
        </w:rPr>
        <w:drawing>
          <wp:anchor distT="0" distB="0" distL="114300" distR="114300" simplePos="0" relativeHeight="251750400" behindDoc="0" locked="0" layoutInCell="1" allowOverlap="1" wp14:anchorId="751FA044" wp14:editId="751F9B3D">
            <wp:simplePos x="0" y="0"/>
            <wp:positionH relativeFrom="column">
              <wp:posOffset>1455420</wp:posOffset>
            </wp:positionH>
            <wp:positionV relativeFrom="paragraph">
              <wp:posOffset>155575</wp:posOffset>
            </wp:positionV>
            <wp:extent cx="1201420" cy="356870"/>
            <wp:effectExtent l="0" t="0" r="5080" b="0"/>
            <wp:wrapNone/>
            <wp:docPr id="59" name="Graphic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aphic 5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19B">
        <w:rPr>
          <w:noProof/>
          <w:color w:val="44C2CF"/>
          <w:lang w:eastAsia="en-GB"/>
        </w:rPr>
        <w:drawing>
          <wp:anchor distT="0" distB="0" distL="114300" distR="114300" simplePos="0" relativeHeight="251749376" behindDoc="0" locked="0" layoutInCell="1" allowOverlap="1" wp14:anchorId="1B90812F" wp14:editId="58935E15">
            <wp:simplePos x="0" y="0"/>
            <wp:positionH relativeFrom="column">
              <wp:posOffset>235585</wp:posOffset>
            </wp:positionH>
            <wp:positionV relativeFrom="paragraph">
              <wp:posOffset>157480</wp:posOffset>
            </wp:positionV>
            <wp:extent cx="1072055" cy="357221"/>
            <wp:effectExtent l="0" t="0" r="0" b="0"/>
            <wp:wrapNone/>
            <wp:docPr id="32" name="Graphic 3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phic 32">
                      <a:hlinkClick r:id="rId15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055" cy="357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79CD5" w14:textId="7AE65B2F" w:rsidR="00D9431D" w:rsidRDefault="00D9431D" w:rsidP="00085A5E">
      <w:pPr>
        <w:pStyle w:val="BodyText"/>
        <w:ind w:right="89"/>
        <w:jc w:val="both"/>
        <w:rPr>
          <w:rFonts w:ascii="Cavolini" w:hAnsi="Cavolini" w:cs="Cavolini"/>
          <w:color w:val="231F20"/>
        </w:rPr>
      </w:pPr>
    </w:p>
    <w:p w14:paraId="1D6089BB" w14:textId="7511690B" w:rsidR="00D9431D" w:rsidRPr="00D6419B" w:rsidRDefault="00D9431D" w:rsidP="00D9431D">
      <w:pPr>
        <w:pStyle w:val="Heading2"/>
        <w:spacing w:before="280" w:line="407" w:lineRule="exact"/>
        <w:ind w:left="0"/>
        <w:rPr>
          <w:color w:val="44C2CF"/>
        </w:rPr>
      </w:pPr>
    </w:p>
    <w:p w14:paraId="3E65005F" w14:textId="7C66F103" w:rsidR="00804C44" w:rsidRDefault="00804C44" w:rsidP="00085A5E">
      <w:pPr>
        <w:pStyle w:val="BodyText"/>
        <w:ind w:right="89"/>
        <w:jc w:val="both"/>
        <w:rPr>
          <w:rFonts w:ascii="Cavolini" w:hAnsi="Cavolini" w:cs="Cavolini"/>
          <w:color w:val="231F20"/>
        </w:rPr>
      </w:pPr>
      <w:r>
        <w:rPr>
          <w:rFonts w:ascii="Cavolini" w:hAnsi="Cavolini" w:cs="Cavolini"/>
          <w:color w:val="231F20"/>
        </w:rPr>
        <w:t>You can also return your registration with you</w:t>
      </w:r>
      <w:r w:rsidR="00AE10CF">
        <w:rPr>
          <w:rFonts w:ascii="Cavolini" w:hAnsi="Cavolini" w:cs="Cavolini"/>
          <w:color w:val="231F20"/>
        </w:rPr>
        <w:t>r</w:t>
      </w:r>
      <w:r>
        <w:rPr>
          <w:rFonts w:ascii="Cavolini" w:hAnsi="Cavolini" w:cs="Cavolini"/>
          <w:color w:val="231F20"/>
        </w:rPr>
        <w:t xml:space="preserve"> child or young person when they attend their first session.</w:t>
      </w:r>
      <w:r w:rsidR="008311A7">
        <w:rPr>
          <w:rFonts w:ascii="Cavolini" w:hAnsi="Cavolini" w:cs="Cavolini"/>
          <w:color w:val="231F20"/>
        </w:rPr>
        <w:t xml:space="preserve"> You can also return the form by post if you wish to the address provided in your registration pack.</w:t>
      </w:r>
    </w:p>
    <w:p w14:paraId="05E45EFE" w14:textId="3D451A8D" w:rsidR="00804C44" w:rsidRDefault="00804C44" w:rsidP="00085A5E">
      <w:pPr>
        <w:pStyle w:val="BodyText"/>
        <w:ind w:right="89"/>
        <w:jc w:val="both"/>
        <w:rPr>
          <w:rFonts w:ascii="Cavolini" w:hAnsi="Cavolini" w:cs="Cavolini"/>
          <w:color w:val="231F20"/>
        </w:rPr>
      </w:pPr>
    </w:p>
    <w:p w14:paraId="63E0DE28" w14:textId="4E0EB4C7" w:rsidR="00804C44" w:rsidRPr="00B11F86" w:rsidRDefault="00AE10CF" w:rsidP="00804C44">
      <w:pPr>
        <w:rPr>
          <w:rFonts w:ascii="Arial Rounded MT Bold" w:hAnsi="Arial Rounded MT Bold" w:cs="Cavolini"/>
          <w:color w:val="4372C5"/>
          <w:sz w:val="48"/>
          <w:szCs w:val="48"/>
        </w:rPr>
      </w:pPr>
      <w:r w:rsidRPr="00B11F86">
        <w:rPr>
          <w:rFonts w:ascii="Arial Rounded MT Bold" w:hAnsi="Arial Rounded MT Bold"/>
          <w:noProof/>
          <w:sz w:val="20"/>
          <w:szCs w:val="20"/>
        </w:rPr>
        <w:drawing>
          <wp:anchor distT="0" distB="0" distL="0" distR="0" simplePos="0" relativeHeight="251708416" behindDoc="1" locked="0" layoutInCell="1" allowOverlap="1" wp14:anchorId="722ED97B" wp14:editId="7CF587A5">
            <wp:simplePos x="0" y="0"/>
            <wp:positionH relativeFrom="page">
              <wp:posOffset>3811424</wp:posOffset>
            </wp:positionH>
            <wp:positionV relativeFrom="page">
              <wp:posOffset>7443843</wp:posOffset>
            </wp:positionV>
            <wp:extent cx="7559992" cy="5598000"/>
            <wp:effectExtent l="0" t="139700" r="682625" b="1171575"/>
            <wp:wrapNone/>
            <wp:docPr id="26" name="image1.png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 descr="A close up of a logo&#10;&#10;Description automatically generated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19472806">
                      <a:off x="0" y="0"/>
                      <a:ext cx="7559992" cy="559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C44" w:rsidRPr="00B11F86">
        <w:rPr>
          <w:rFonts w:ascii="Arial Rounded MT Bold" w:hAnsi="Arial Rounded MT Bold" w:cs="Cavolini"/>
          <w:color w:val="4372C5"/>
          <w:sz w:val="48"/>
          <w:szCs w:val="48"/>
        </w:rPr>
        <w:t>Visit by Appointment</w:t>
      </w:r>
    </w:p>
    <w:p w14:paraId="7F605FC6" w14:textId="5FD64D2A" w:rsidR="00804C44" w:rsidRDefault="00804C44" w:rsidP="00804C44">
      <w:pPr>
        <w:pStyle w:val="BodyText"/>
        <w:ind w:right="4364"/>
        <w:jc w:val="both"/>
        <w:rPr>
          <w:rFonts w:ascii="Cavolini" w:hAnsi="Cavolini" w:cs="Cavolini"/>
          <w:color w:val="231F20"/>
        </w:rPr>
      </w:pPr>
      <w:r>
        <w:rPr>
          <w:rFonts w:ascii="Cavolini" w:hAnsi="Cavolini" w:cs="Cavolini"/>
          <w:color w:val="231F20"/>
        </w:rPr>
        <w:t>If you wish to return the form to the centre in person this can be done by appointment only. Please call the centre/project on the telephone number below to arrange a time that suits or if you wish to discuss arrangements for your child or young person’s return to the provision</w:t>
      </w:r>
      <w:r w:rsidR="00AE10CF">
        <w:rPr>
          <w:rFonts w:ascii="Cavolini" w:hAnsi="Cavolini" w:cs="Cavolini"/>
          <w:color w:val="231F20"/>
        </w:rPr>
        <w:t>.</w:t>
      </w:r>
    </w:p>
    <w:p w14:paraId="661EC1CA" w14:textId="00362706" w:rsidR="00D9431D" w:rsidRDefault="00D9431D" w:rsidP="00085A5E">
      <w:pPr>
        <w:pStyle w:val="BodyText"/>
        <w:ind w:right="89"/>
        <w:jc w:val="both"/>
        <w:rPr>
          <w:rFonts w:ascii="Cavolini" w:hAnsi="Cavolini" w:cs="Cavolini"/>
          <w:color w:val="231F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253"/>
      </w:tblGrid>
      <w:tr w:rsidR="00804C44" w14:paraId="74522866" w14:textId="77777777" w:rsidTr="00804C44">
        <w:tc>
          <w:tcPr>
            <w:tcW w:w="1696" w:type="dxa"/>
            <w:shd w:val="clear" w:color="auto" w:fill="44C3CF"/>
          </w:tcPr>
          <w:p w14:paraId="092E197A" w14:textId="3E74635E" w:rsidR="00804C44" w:rsidRPr="00B11F86" w:rsidRDefault="00804C44" w:rsidP="00085A5E">
            <w:pPr>
              <w:pStyle w:val="BodyText"/>
              <w:ind w:right="89"/>
              <w:jc w:val="both"/>
              <w:rPr>
                <w:rFonts w:ascii="Arial Rounded MT Bold" w:hAnsi="Arial Rounded MT Bold" w:cs="Cavolini"/>
                <w:b/>
                <w:bCs/>
                <w:color w:val="FFFFFF" w:themeColor="background1"/>
              </w:rPr>
            </w:pPr>
            <w:r w:rsidRPr="00B11F86">
              <w:rPr>
                <w:rFonts w:ascii="Arial Rounded MT Bold" w:hAnsi="Arial Rounded MT Bold" w:cs="Cavolini"/>
                <w:b/>
                <w:bCs/>
                <w:color w:val="FFFFFF" w:themeColor="background1"/>
              </w:rPr>
              <w:t>Telephone Number</w:t>
            </w:r>
          </w:p>
        </w:tc>
        <w:tc>
          <w:tcPr>
            <w:tcW w:w="4253" w:type="dxa"/>
          </w:tcPr>
          <w:p w14:paraId="48941764" w14:textId="77777777" w:rsidR="00804C44" w:rsidRDefault="00804C44" w:rsidP="00085A5E">
            <w:pPr>
              <w:pStyle w:val="BodyText"/>
              <w:ind w:right="89"/>
              <w:jc w:val="both"/>
              <w:rPr>
                <w:rFonts w:ascii="Cavolini" w:hAnsi="Cavolini" w:cs="Cavolini"/>
                <w:color w:val="231F20"/>
              </w:rPr>
            </w:pPr>
          </w:p>
        </w:tc>
      </w:tr>
    </w:tbl>
    <w:p w14:paraId="029A15FD" w14:textId="272DDB04" w:rsidR="00804C44" w:rsidRDefault="00804C44" w:rsidP="00085A5E">
      <w:pPr>
        <w:pStyle w:val="BodyText"/>
        <w:ind w:right="89"/>
        <w:jc w:val="both"/>
        <w:rPr>
          <w:rFonts w:ascii="Cavolini" w:hAnsi="Cavolini" w:cs="Cavolini"/>
          <w:color w:val="231F20"/>
        </w:rPr>
      </w:pPr>
    </w:p>
    <w:p w14:paraId="3F81395A" w14:textId="66E5693C" w:rsidR="00D9431D" w:rsidRDefault="00D9431D" w:rsidP="00085A5E">
      <w:pPr>
        <w:pStyle w:val="BodyText"/>
        <w:ind w:right="89"/>
        <w:jc w:val="both"/>
        <w:rPr>
          <w:rFonts w:ascii="Cavolini" w:hAnsi="Cavolini" w:cs="Cavolini"/>
          <w:color w:val="231F20"/>
        </w:rPr>
      </w:pPr>
    </w:p>
    <w:p w14:paraId="0A274241" w14:textId="3883C968" w:rsidR="004C197A" w:rsidRPr="00804C44" w:rsidRDefault="00AE10CF" w:rsidP="00804C44">
      <w:pPr>
        <w:pStyle w:val="BodyText"/>
        <w:ind w:right="89"/>
        <w:jc w:val="both"/>
        <w:rPr>
          <w:rFonts w:ascii="Cavolini" w:hAnsi="Cavolini" w:cs="Cavolini"/>
          <w:color w:val="231F20"/>
        </w:rPr>
      </w:pPr>
      <w:r>
        <w:rPr>
          <w:rFonts w:ascii="Cavolini" w:hAnsi="Cavolini" w:cs="Cavolini"/>
          <w:noProof/>
          <w:color w:val="231F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BCF2C5" wp14:editId="4BB839C8">
                <wp:simplePos x="0" y="0"/>
                <wp:positionH relativeFrom="column">
                  <wp:posOffset>5869874</wp:posOffset>
                </wp:positionH>
                <wp:positionV relativeFrom="paragraph">
                  <wp:posOffset>210930</wp:posOffset>
                </wp:positionV>
                <wp:extent cx="1734207" cy="378372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207" cy="378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C39CBB" w14:textId="23C19687" w:rsidR="00AE10CF" w:rsidRPr="00AE10CF" w:rsidRDefault="00AE10CF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 w:rsidRPr="00AE10CF"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Youth Restart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CF2C5" id="Text Box 61" o:spid="_x0000_s1028" type="#_x0000_t202" style="position:absolute;left:0;text-align:left;margin-left:462.2pt;margin-top:16.6pt;width:136.55pt;height:29.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" filled="f" stroked="f" strokeweight=".5pt">
                <v:textbox>
                  <w:txbxContent>
                    <w:p w14:paraId="6BC39CBB" w14:textId="23C19687" w:rsidR="00AE10CF" w:rsidRPr="00AE10CF" w:rsidRDefault="00AE10CF">
                      <w:pPr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 w:rsidRPr="00AE10CF">
                        <w:rPr>
                          <w:rFonts w:ascii="Arial Rounded MT Bold" w:hAnsi="Arial Rounded MT Bold"/>
                          <w:color w:val="FFFFFF" w:themeColor="background1"/>
                        </w:rPr>
                        <w:t>Youth Restart</w:t>
                      </w:r>
                    </w:p>
                  </w:txbxContent>
                </v:textbox>
              </v:shape>
            </w:pict>
          </mc:Fallback>
        </mc:AlternateContent>
      </w:r>
      <w:r w:rsidR="00D9431D">
        <w:rPr>
          <w:rFonts w:ascii="Cavolini" w:hAnsi="Cavolini" w:cs="Cavolini"/>
          <w:color w:val="231F20"/>
        </w:rPr>
        <w:t xml:space="preserve"> </w:t>
      </w:r>
      <w:r w:rsidR="00E267FA">
        <w:rPr>
          <w:rFonts w:ascii="Marker Felt Thin" w:hAnsi="Marker Felt Thin" w:cs="Cavolin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C1C11D" wp14:editId="1ADC436F">
                <wp:simplePos x="0" y="0"/>
                <wp:positionH relativeFrom="column">
                  <wp:posOffset>-95693</wp:posOffset>
                </wp:positionH>
                <wp:positionV relativeFrom="paragraph">
                  <wp:posOffset>8144540</wp:posOffset>
                </wp:positionV>
                <wp:extent cx="2764465" cy="1467293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465" cy="1467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12CA9" w14:textId="79CA85FE" w:rsidR="00E267FA" w:rsidRPr="00E267FA" w:rsidRDefault="00E267F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267F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Youth Service Operations</w:t>
                            </w:r>
                          </w:p>
                          <w:p w14:paraId="69836538" w14:textId="1E50C746" w:rsidR="00E267FA" w:rsidRPr="00E267FA" w:rsidRDefault="00E267F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267FA">
                              <w:rPr>
                                <w:color w:val="FFFFFF" w:themeColor="background1"/>
                              </w:rPr>
                              <w:t>22 Pond Park Road</w:t>
                            </w:r>
                          </w:p>
                          <w:p w14:paraId="1BF97A09" w14:textId="0C70A135" w:rsidR="00E267FA" w:rsidRPr="00E267FA" w:rsidRDefault="00E267F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267FA">
                              <w:rPr>
                                <w:color w:val="FFFFFF" w:themeColor="background1"/>
                              </w:rPr>
                              <w:t>Lisburn</w:t>
                            </w:r>
                          </w:p>
                          <w:p w14:paraId="57E52147" w14:textId="30290A22" w:rsidR="00E267FA" w:rsidRPr="00E267FA" w:rsidRDefault="00E267F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267FA">
                              <w:rPr>
                                <w:color w:val="FFFFFF" w:themeColor="background1"/>
                              </w:rPr>
                              <w:t>BT28 3LF</w:t>
                            </w:r>
                          </w:p>
                          <w:p w14:paraId="31768B80" w14:textId="3430AB9E" w:rsidR="00E267FA" w:rsidRPr="00E267FA" w:rsidRDefault="00E267F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267FA">
                              <w:rPr>
                                <w:color w:val="FFFFFF" w:themeColor="background1"/>
                              </w:rPr>
                              <w:t>EMAIL: youthoperations@eani.org.uk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1C11D" id="Text Box 13" o:spid="_x0000_s1029" type="#_x0000_t202" style="position:absolute;left:0;text-align:left;margin-left:-7.55pt;margin-top:641.3pt;width:217.65pt;height:115.5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" filled="f" stroked="f" strokeweight=".5pt">
                <v:textbox>
                  <w:txbxContent>
                    <w:p w14:paraId="72A12CA9" w14:textId="79CA85FE" w:rsidR="00E267FA" w:rsidRPr="00E267FA" w:rsidRDefault="00E267FA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267FA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Youth Service Operations</w:t>
                      </w:r>
                    </w:p>
                    <w:p w14:paraId="69836538" w14:textId="1E50C746" w:rsidR="00E267FA" w:rsidRPr="00E267FA" w:rsidRDefault="00E267FA">
                      <w:pPr>
                        <w:rPr>
                          <w:color w:val="FFFFFF" w:themeColor="background1"/>
                        </w:rPr>
                      </w:pPr>
                      <w:r w:rsidRPr="00E267FA">
                        <w:rPr>
                          <w:color w:val="FFFFFF" w:themeColor="background1"/>
                        </w:rPr>
                        <w:t>22 Pond Park Road</w:t>
                      </w:r>
                    </w:p>
                    <w:p w14:paraId="1BF97A09" w14:textId="0C70A135" w:rsidR="00E267FA" w:rsidRPr="00E267FA" w:rsidRDefault="00E267FA">
                      <w:pPr>
                        <w:rPr>
                          <w:color w:val="FFFFFF" w:themeColor="background1"/>
                        </w:rPr>
                      </w:pPr>
                      <w:r w:rsidRPr="00E267FA">
                        <w:rPr>
                          <w:color w:val="FFFFFF" w:themeColor="background1"/>
                        </w:rPr>
                        <w:t>Lisburn</w:t>
                      </w:r>
                    </w:p>
                    <w:p w14:paraId="57E52147" w14:textId="30290A22" w:rsidR="00E267FA" w:rsidRPr="00E267FA" w:rsidRDefault="00E267FA">
                      <w:pPr>
                        <w:rPr>
                          <w:color w:val="FFFFFF" w:themeColor="background1"/>
                        </w:rPr>
                      </w:pPr>
                      <w:r w:rsidRPr="00E267FA">
                        <w:rPr>
                          <w:color w:val="FFFFFF" w:themeColor="background1"/>
                        </w:rPr>
                        <w:t>BT28 3LF</w:t>
                      </w:r>
                    </w:p>
                    <w:p w14:paraId="31768B80" w14:textId="3430AB9E" w:rsidR="00E267FA" w:rsidRPr="00E267FA" w:rsidRDefault="00E267FA">
                      <w:pPr>
                        <w:rPr>
                          <w:color w:val="FFFFFF" w:themeColor="background1"/>
                        </w:rPr>
                      </w:pPr>
                      <w:r w:rsidRPr="00E267FA">
                        <w:rPr>
                          <w:color w:val="FFFFFF" w:themeColor="background1"/>
                        </w:rPr>
                        <w:t>EMAIL: youthoperations@eani.org.uk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197A" w:rsidRPr="00804C44" w:rsidSect="00AB0E3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D593A" w14:textId="77777777" w:rsidR="0063484F" w:rsidRDefault="0063484F" w:rsidP="0016773E">
      <w:r>
        <w:separator/>
      </w:r>
    </w:p>
  </w:endnote>
  <w:endnote w:type="continuationSeparator" w:id="0">
    <w:p w14:paraId="5CB31ECD" w14:textId="77777777" w:rsidR="0063484F" w:rsidRDefault="0063484F" w:rsidP="0016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Marker Felt Thin">
    <w:altName w:val="Calibri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36C4B" w14:textId="77777777" w:rsidR="0016773E" w:rsidRDefault="00167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4A404" w14:textId="77777777" w:rsidR="0016773E" w:rsidRDefault="001677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3362F" w14:textId="77777777" w:rsidR="0016773E" w:rsidRDefault="00167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13651" w14:textId="77777777" w:rsidR="0063484F" w:rsidRDefault="0063484F" w:rsidP="0016773E">
      <w:r>
        <w:separator/>
      </w:r>
    </w:p>
  </w:footnote>
  <w:footnote w:type="continuationSeparator" w:id="0">
    <w:p w14:paraId="20D57585" w14:textId="77777777" w:rsidR="0063484F" w:rsidRDefault="0063484F" w:rsidP="0016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FD39" w14:textId="777DDAA9" w:rsidR="0016773E" w:rsidRDefault="0063484F">
    <w:pPr>
      <w:pStyle w:val="Header"/>
    </w:pPr>
    <w:r>
      <w:rPr>
        <w:noProof/>
      </w:rPr>
      <w:pict w14:anchorId="323A89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102166" o:spid="_x0000_s2051" type="#_x0000_t136" alt="" style="position:absolute;margin-left:0;margin-top:0;width:553.05pt;height:184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4A779" w14:textId="506E1341" w:rsidR="0016773E" w:rsidRDefault="0063484F">
    <w:pPr>
      <w:pStyle w:val="Header"/>
    </w:pPr>
    <w:r>
      <w:rPr>
        <w:noProof/>
      </w:rPr>
      <w:pict w14:anchorId="29E57E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102167" o:spid="_x0000_s2050" type="#_x0000_t136" alt="" style="position:absolute;margin-left:0;margin-top:0;width:553.05pt;height:184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D9C33" w14:textId="2424AD16" w:rsidR="0016773E" w:rsidRDefault="0063484F">
    <w:pPr>
      <w:pStyle w:val="Header"/>
    </w:pPr>
    <w:r>
      <w:rPr>
        <w:noProof/>
      </w:rPr>
      <w:pict w14:anchorId="2E10E4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102165" o:spid="_x0000_s2049" type="#_x0000_t136" alt="" style="position:absolute;margin-left:0;margin-top:0;width:553.05pt;height:184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645A5"/>
    <w:multiLevelType w:val="hybridMultilevel"/>
    <w:tmpl w:val="023C1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3C"/>
    <w:rsid w:val="00085A5E"/>
    <w:rsid w:val="000A2C96"/>
    <w:rsid w:val="0016773E"/>
    <w:rsid w:val="00183CAB"/>
    <w:rsid w:val="0022684A"/>
    <w:rsid w:val="00293774"/>
    <w:rsid w:val="004A1981"/>
    <w:rsid w:val="004B0D0E"/>
    <w:rsid w:val="004C197A"/>
    <w:rsid w:val="0063484F"/>
    <w:rsid w:val="006F170C"/>
    <w:rsid w:val="00701196"/>
    <w:rsid w:val="00770B20"/>
    <w:rsid w:val="007D33BA"/>
    <w:rsid w:val="007D73EC"/>
    <w:rsid w:val="00804C44"/>
    <w:rsid w:val="008311A7"/>
    <w:rsid w:val="00840ABD"/>
    <w:rsid w:val="00880BF1"/>
    <w:rsid w:val="00942EC1"/>
    <w:rsid w:val="00991A9E"/>
    <w:rsid w:val="00A3097B"/>
    <w:rsid w:val="00A5603B"/>
    <w:rsid w:val="00A81691"/>
    <w:rsid w:val="00A84925"/>
    <w:rsid w:val="00AB0E3C"/>
    <w:rsid w:val="00AE10CF"/>
    <w:rsid w:val="00AE67DC"/>
    <w:rsid w:val="00B00A8A"/>
    <w:rsid w:val="00B11F86"/>
    <w:rsid w:val="00B639FB"/>
    <w:rsid w:val="00CE6CFA"/>
    <w:rsid w:val="00D9431D"/>
    <w:rsid w:val="00E03E4D"/>
    <w:rsid w:val="00E267FA"/>
    <w:rsid w:val="00E44A7B"/>
    <w:rsid w:val="00EF518E"/>
    <w:rsid w:val="00F2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A49479"/>
  <w15:chartTrackingRefBased/>
  <w15:docId w15:val="{D9E809D2-5392-3845-AC57-E033D546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D9431D"/>
    <w:pPr>
      <w:widowControl w:val="0"/>
      <w:autoSpaceDE w:val="0"/>
      <w:autoSpaceDN w:val="0"/>
      <w:spacing w:before="33"/>
      <w:ind w:left="680"/>
      <w:outlineLvl w:val="1"/>
    </w:pPr>
    <w:rPr>
      <w:rFonts w:ascii="Arial" w:eastAsia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0E3C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B0E3C"/>
    <w:rPr>
      <w:rFonts w:ascii="Arial" w:eastAsia="Arial" w:hAnsi="Arial" w:cs="Arial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,L"/>
    <w:basedOn w:val="Normal"/>
    <w:link w:val="ListParagraphChar"/>
    <w:uiPriority w:val="34"/>
    <w:qFormat/>
    <w:rsid w:val="004C197A"/>
    <w:pPr>
      <w:widowControl w:val="0"/>
      <w:autoSpaceDE w:val="0"/>
      <w:autoSpaceDN w:val="0"/>
      <w:spacing w:before="12"/>
      <w:ind w:left="964" w:hanging="284"/>
    </w:pPr>
    <w:rPr>
      <w:rFonts w:ascii="Arial" w:eastAsia="Arial" w:hAnsi="Arial" w:cs="Arial"/>
      <w:sz w:val="22"/>
      <w:szCs w:val="22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,L Char"/>
    <w:basedOn w:val="DefaultParagraphFont"/>
    <w:link w:val="ListParagraph"/>
    <w:uiPriority w:val="34"/>
    <w:locked/>
    <w:rsid w:val="004C197A"/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B0D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D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9431D"/>
    <w:rPr>
      <w:rFonts w:ascii="Arial" w:eastAsia="Arial" w:hAnsi="Arial" w:cs="Arial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67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73E"/>
  </w:style>
  <w:style w:type="paragraph" w:styleId="Footer">
    <w:name w:val="footer"/>
    <w:basedOn w:val="Normal"/>
    <w:link w:val="FooterChar"/>
    <w:uiPriority w:val="99"/>
    <w:unhideWhenUsed/>
    <w:rsid w:val="00167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ps.apple.com/gb/app/evernote-scannable/id883338188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F72084-3160-A149-A19B-25CD6623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deighan</dc:creator>
  <cp:keywords/>
  <dc:description/>
  <cp:lastModifiedBy>paul deighan</cp:lastModifiedBy>
  <cp:revision>8</cp:revision>
  <cp:lastPrinted>2020-09-09T15:49:00Z</cp:lastPrinted>
  <dcterms:created xsi:type="dcterms:W3CDTF">2020-09-09T14:48:00Z</dcterms:created>
  <dcterms:modified xsi:type="dcterms:W3CDTF">2020-09-23T20:35:00Z</dcterms:modified>
</cp:coreProperties>
</file>